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2" w:rsidRDefault="00F047E2" w:rsidP="00F047E2">
      <w:pPr>
        <w:pStyle w:val="Default"/>
      </w:pPr>
    </w:p>
    <w:p w:rsidR="00F047E2" w:rsidRDefault="00F047E2" w:rsidP="00F047E2">
      <w:pPr>
        <w:pStyle w:val="Default"/>
      </w:pPr>
    </w:p>
    <w:p w:rsidR="00F047E2" w:rsidRPr="001B55EB" w:rsidRDefault="00F047E2" w:rsidP="00F047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B55EB">
        <w:rPr>
          <w:sz w:val="22"/>
          <w:szCs w:val="22"/>
        </w:rPr>
        <w:t xml:space="preserve"> </w:t>
      </w:r>
      <w:r w:rsidRPr="001B55EB">
        <w:rPr>
          <w:rFonts w:asciiTheme="minorHAnsi" w:hAnsiTheme="minorHAnsi" w:cstheme="minorHAnsi"/>
          <w:b/>
          <w:bCs/>
          <w:sz w:val="22"/>
          <w:szCs w:val="22"/>
        </w:rPr>
        <w:t>WYKAZ OŚRODKÓW AD</w:t>
      </w:r>
      <w:r w:rsidR="009D33A0" w:rsidRPr="001B55EB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1B55EB">
        <w:rPr>
          <w:rFonts w:asciiTheme="minorHAnsi" w:hAnsiTheme="minorHAnsi" w:cstheme="minorHAnsi"/>
          <w:b/>
          <w:bCs/>
          <w:sz w:val="22"/>
          <w:szCs w:val="22"/>
        </w:rPr>
        <w:t>POCYJNYCH NA TERENIE WOJEWÓDZTWA OPOLSKIEGO</w:t>
      </w:r>
    </w:p>
    <w:p w:rsidR="00F047E2" w:rsidRPr="001B55EB" w:rsidRDefault="00F047E2" w:rsidP="00F047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047E2" w:rsidRPr="001B55EB" w:rsidRDefault="00F047E2" w:rsidP="00F047E2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3735" w:type="dxa"/>
        <w:tblLayout w:type="fixed"/>
        <w:tblLook w:val="0000"/>
      </w:tblPr>
      <w:tblGrid>
        <w:gridCol w:w="817"/>
        <w:gridCol w:w="3402"/>
        <w:gridCol w:w="4022"/>
        <w:gridCol w:w="2747"/>
        <w:gridCol w:w="2747"/>
      </w:tblGrid>
      <w:tr w:rsidR="00F047E2" w:rsidRPr="001B55EB" w:rsidTr="00F047E2">
        <w:trPr>
          <w:trHeight w:val="103"/>
        </w:trPr>
        <w:tc>
          <w:tcPr>
            <w:tcW w:w="817" w:type="dxa"/>
          </w:tcPr>
          <w:p w:rsidR="00F047E2" w:rsidRPr="001B55EB" w:rsidRDefault="00F047E2" w:rsidP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5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3402" w:type="dxa"/>
          </w:tcPr>
          <w:p w:rsidR="00F047E2" w:rsidRP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4022" w:type="dxa"/>
          </w:tcPr>
          <w:p w:rsidR="00F047E2" w:rsidRP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1B55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1B55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, tel./ </w:t>
            </w:r>
            <w:proofErr w:type="spellStart"/>
            <w:r w:rsidRPr="001B55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faks</w:t>
            </w:r>
            <w:proofErr w:type="spellEnd"/>
            <w:r w:rsidRPr="001B55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, e-</w:t>
            </w:r>
            <w:proofErr w:type="spellStart"/>
            <w:r w:rsidRPr="001B55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1B55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747" w:type="dxa"/>
          </w:tcPr>
          <w:p w:rsidR="00F047E2" w:rsidRP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Godziny pracy </w:t>
            </w:r>
          </w:p>
        </w:tc>
        <w:tc>
          <w:tcPr>
            <w:tcW w:w="2747" w:type="dxa"/>
          </w:tcPr>
          <w:p w:rsidR="00F047E2" w:rsidRP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Kierownik/Dyrektor Ośrodka </w:t>
            </w:r>
          </w:p>
        </w:tc>
      </w:tr>
      <w:tr w:rsidR="00F047E2" w:rsidRPr="001B55EB" w:rsidTr="00F047E2">
        <w:trPr>
          <w:trHeight w:val="626"/>
        </w:trPr>
        <w:tc>
          <w:tcPr>
            <w:tcW w:w="817" w:type="dxa"/>
          </w:tcPr>
          <w:p w:rsidR="00F047E2" w:rsidRP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3402" w:type="dxa"/>
          </w:tcPr>
          <w:p w:rsid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Regionalny Ośrodek Polityki Społecznej w Opolu </w:t>
            </w:r>
          </w:p>
          <w:p w:rsidR="00F047E2" w:rsidRP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Ośrodek Adopcyjny </w:t>
            </w:r>
          </w:p>
        </w:tc>
        <w:tc>
          <w:tcPr>
            <w:tcW w:w="4022" w:type="dxa"/>
          </w:tcPr>
          <w:p w:rsidR="001B55EB" w:rsidRP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ul. Rejtana 5 (2 piętro) </w:t>
            </w:r>
          </w:p>
          <w:p w:rsidR="00F047E2" w:rsidRP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45-331 Opole </w:t>
            </w:r>
          </w:p>
          <w:p w:rsidR="001B55EB" w:rsidRP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1B55EB"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55EB" w:rsidRPr="001B55EB">
              <w:rPr>
                <w:rFonts w:asciiTheme="minorHAnsi" w:hAnsiTheme="minorHAnsi" w:cstheme="minorHAnsi"/>
                <w:sz w:val="22"/>
                <w:szCs w:val="22"/>
              </w:rPr>
              <w:t>77 456 55 86</w:t>
            </w:r>
          </w:p>
          <w:p w:rsidR="001B55EB" w:rsidRPr="001B55EB" w:rsidRDefault="001B55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77 442 75 34</w:t>
            </w:r>
            <w:r w:rsidRPr="001B55EB">
              <w:rPr>
                <w:rFonts w:asciiTheme="minorHAnsi" w:hAnsiTheme="minorHAnsi" w:cstheme="minorHAnsi"/>
                <w:sz w:val="22"/>
                <w:szCs w:val="22"/>
              </w:rPr>
              <w:br/>
              <w:t>77 442 75 35</w:t>
            </w:r>
          </w:p>
          <w:p w:rsidR="00F047E2" w:rsidRPr="001B55EB" w:rsidRDefault="00F047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oa@rops-opole.pl </w:t>
            </w:r>
          </w:p>
        </w:tc>
        <w:tc>
          <w:tcPr>
            <w:tcW w:w="2747" w:type="dxa"/>
          </w:tcPr>
          <w:p w:rsidR="001B55EB" w:rsidRDefault="001B55EB" w:rsidP="001B55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poniedziałek, wtorek, czwartek i piątek w godzinach: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30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15.</w:t>
            </w: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Pr="001B55E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środy w godzinach: </w:t>
            </w:r>
          </w:p>
          <w:p w:rsidR="00F047E2" w:rsidRPr="001B55EB" w:rsidRDefault="001B55EB" w:rsidP="001B55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00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17.</w:t>
            </w: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747" w:type="dxa"/>
          </w:tcPr>
          <w:p w:rsidR="00F047E2" w:rsidRPr="001B55EB" w:rsidRDefault="00FE64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Skirzewska</w:t>
            </w:r>
            <w:proofErr w:type="spellEnd"/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F047E2"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Kierownik - Pedagog ds. Adopcji </w:t>
            </w:r>
          </w:p>
        </w:tc>
      </w:tr>
      <w:tr w:rsidR="003B05B2" w:rsidRPr="001B55EB" w:rsidTr="00F047E2">
        <w:trPr>
          <w:trHeight w:val="626"/>
        </w:trPr>
        <w:tc>
          <w:tcPr>
            <w:tcW w:w="817" w:type="dxa"/>
          </w:tcPr>
          <w:p w:rsidR="003B05B2" w:rsidRPr="001B55EB" w:rsidRDefault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</w:tcPr>
          <w:p w:rsidR="001B55EB" w:rsidRDefault="003B05B2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Regionalny Ośrodek Polityki Społecznej w Opolu </w:t>
            </w:r>
          </w:p>
          <w:p w:rsidR="003B05B2" w:rsidRPr="001B55EB" w:rsidRDefault="003B05B2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Sekcja Zamiejscowa Ośrodka Adopcyjnego z siedzibą w Nysie</w:t>
            </w:r>
          </w:p>
        </w:tc>
        <w:tc>
          <w:tcPr>
            <w:tcW w:w="4022" w:type="dxa"/>
          </w:tcPr>
          <w:p w:rsidR="001B55EB" w:rsidRDefault="003B05B2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ul. Piłsudskiego 47 </w:t>
            </w:r>
          </w:p>
          <w:p w:rsidR="003B05B2" w:rsidRPr="001B55EB" w:rsidRDefault="003B05B2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48-303 Nysa</w:t>
            </w:r>
          </w:p>
          <w:p w:rsidR="003B05B2" w:rsidRPr="001B55EB" w:rsidRDefault="003B05B2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1B5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77 407 80 54</w:t>
            </w:r>
          </w:p>
          <w:p w:rsidR="003B05B2" w:rsidRPr="001B55EB" w:rsidRDefault="001B55EB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Tel. k</w:t>
            </w:r>
            <w:r w:rsidR="003E1681" w:rsidRPr="001B55EB">
              <w:rPr>
                <w:rFonts w:asciiTheme="minorHAnsi" w:hAnsiTheme="minorHAnsi" w:cstheme="minorHAnsi"/>
                <w:sz w:val="22"/>
                <w:szCs w:val="22"/>
              </w:rPr>
              <w:t>om.</w:t>
            </w:r>
            <w:r w:rsidR="003B05B2"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 532 107 170</w:t>
            </w:r>
            <w:r w:rsidR="003B05B2" w:rsidRPr="001B55EB">
              <w:rPr>
                <w:rFonts w:asciiTheme="minorHAnsi" w:hAnsiTheme="minorHAnsi" w:cstheme="minorHAnsi"/>
                <w:sz w:val="22"/>
                <w:szCs w:val="22"/>
              </w:rPr>
              <w:br/>
              <w:t>oa-nysa@rops-opole.pl</w:t>
            </w:r>
          </w:p>
        </w:tc>
        <w:tc>
          <w:tcPr>
            <w:tcW w:w="2747" w:type="dxa"/>
          </w:tcPr>
          <w:p w:rsidR="003B05B2" w:rsidRPr="001B55EB" w:rsidRDefault="009D33A0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Poniedziałek 7.30 – 20.00</w:t>
            </w:r>
          </w:p>
          <w:p w:rsidR="009D33A0" w:rsidRPr="001B55EB" w:rsidRDefault="009D33A0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Wtorek 7.30 – 18.00</w:t>
            </w:r>
          </w:p>
          <w:p w:rsidR="009D33A0" w:rsidRPr="001B55EB" w:rsidRDefault="00321F4B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9.00</w:t>
            </w:r>
            <w:r w:rsidR="009D33A0"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 – 20.00</w:t>
            </w:r>
          </w:p>
          <w:p w:rsidR="009D33A0" w:rsidRPr="001B55EB" w:rsidRDefault="009D33A0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Czwartek 7.30 – 15.30</w:t>
            </w:r>
          </w:p>
          <w:p w:rsidR="009D33A0" w:rsidRPr="001B55EB" w:rsidRDefault="009D33A0" w:rsidP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Piątek 7.30 – 15.30</w:t>
            </w:r>
          </w:p>
        </w:tc>
        <w:tc>
          <w:tcPr>
            <w:tcW w:w="2747" w:type="dxa"/>
          </w:tcPr>
          <w:p w:rsidR="003B05B2" w:rsidRPr="001B55EB" w:rsidRDefault="003B05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 w:rsidRPr="001B55EB">
              <w:rPr>
                <w:rFonts w:asciiTheme="minorHAnsi" w:hAnsiTheme="minorHAnsi" w:cstheme="minorHAnsi"/>
                <w:sz w:val="22"/>
                <w:szCs w:val="22"/>
              </w:rPr>
              <w:t>Skirzewska</w:t>
            </w:r>
            <w:proofErr w:type="spellEnd"/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 - Kierownik - Pedagog ds. Adopcji</w:t>
            </w:r>
          </w:p>
        </w:tc>
      </w:tr>
      <w:tr w:rsidR="00234F23" w:rsidRPr="001B55EB" w:rsidTr="00F047E2">
        <w:trPr>
          <w:trHeight w:val="862"/>
        </w:trPr>
        <w:tc>
          <w:tcPr>
            <w:tcW w:w="817" w:type="dxa"/>
          </w:tcPr>
          <w:p w:rsidR="00234F23" w:rsidRPr="001B55EB" w:rsidRDefault="00234F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</w:tcPr>
          <w:p w:rsidR="00234F23" w:rsidRPr="001B55EB" w:rsidRDefault="00234F23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Katolicki Ośrodek Adopcyjny </w:t>
            </w:r>
          </w:p>
          <w:p w:rsidR="00234F23" w:rsidRPr="001B55EB" w:rsidRDefault="00234F23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prowadzony przez </w:t>
            </w:r>
          </w:p>
          <w:p w:rsidR="00234F23" w:rsidRPr="001B55EB" w:rsidRDefault="00234F23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Diecezjalną Fundację Ochrony Życia w Opolu </w:t>
            </w:r>
          </w:p>
        </w:tc>
        <w:tc>
          <w:tcPr>
            <w:tcW w:w="4022" w:type="dxa"/>
          </w:tcPr>
          <w:p w:rsidR="00234F23" w:rsidRPr="001B55EB" w:rsidRDefault="00321F4B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34F23"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l. Katedralny 4 </w:t>
            </w:r>
          </w:p>
          <w:p w:rsidR="00234F23" w:rsidRPr="001B55EB" w:rsidRDefault="00234F23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45-005 Opole </w:t>
            </w:r>
          </w:p>
          <w:p w:rsidR="00234F23" w:rsidRPr="001B55EB" w:rsidRDefault="00234F23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Tel./faks 77 44-19-905 lub 77 44-11-500 </w:t>
            </w:r>
          </w:p>
          <w:p w:rsidR="00234F23" w:rsidRPr="001B55EB" w:rsidRDefault="00234F23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adopcje@dfoz.pl </w:t>
            </w:r>
          </w:p>
        </w:tc>
        <w:tc>
          <w:tcPr>
            <w:tcW w:w="2747" w:type="dxa"/>
          </w:tcPr>
          <w:p w:rsidR="00234F23" w:rsidRPr="001B55EB" w:rsidRDefault="00234F23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Poniedziałek, wtorek, czwartek, piątek  </w:t>
            </w:r>
            <w:r w:rsidR="001B55E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w godzinach: 8.00 </w:t>
            </w:r>
            <w:r w:rsidR="001B55EB">
              <w:rPr>
                <w:rFonts w:asciiTheme="minorHAnsi" w:hAnsiTheme="minorHAnsi" w:cstheme="minorHAnsi"/>
                <w:sz w:val="22"/>
                <w:szCs w:val="22"/>
              </w:rPr>
              <w:t>– 16.00,</w:t>
            </w: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34F23" w:rsidRPr="001B55EB" w:rsidRDefault="00234F23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środa w godzinach: </w:t>
            </w:r>
          </w:p>
          <w:p w:rsidR="00234F23" w:rsidRPr="001B55EB" w:rsidRDefault="00321F4B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34F23"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.00 – 18.00 </w:t>
            </w:r>
          </w:p>
          <w:p w:rsidR="00234F23" w:rsidRPr="001B55EB" w:rsidRDefault="00234F23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47" w:type="dxa"/>
          </w:tcPr>
          <w:p w:rsidR="00234F23" w:rsidRPr="001B55EB" w:rsidRDefault="00234F23" w:rsidP="002930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5EB">
              <w:rPr>
                <w:rFonts w:asciiTheme="minorHAnsi" w:hAnsiTheme="minorHAnsi" w:cstheme="minorHAnsi"/>
                <w:sz w:val="22"/>
                <w:szCs w:val="22"/>
              </w:rPr>
              <w:t xml:space="preserve">Barbara Słomian - Dyrektor Ośrodka </w:t>
            </w:r>
            <w:bookmarkStart w:id="0" w:name="_GoBack"/>
            <w:bookmarkEnd w:id="0"/>
          </w:p>
        </w:tc>
      </w:tr>
    </w:tbl>
    <w:p w:rsidR="009F4321" w:rsidRDefault="009F4321"/>
    <w:sectPr w:rsidR="009F4321" w:rsidSect="00F047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49" w:rsidRDefault="00D94549" w:rsidP="003B05B2">
      <w:pPr>
        <w:spacing w:after="0" w:line="240" w:lineRule="auto"/>
      </w:pPr>
      <w:r>
        <w:separator/>
      </w:r>
    </w:p>
  </w:endnote>
  <w:endnote w:type="continuationSeparator" w:id="0">
    <w:p w:rsidR="00D94549" w:rsidRDefault="00D94549" w:rsidP="003B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49" w:rsidRDefault="00D94549" w:rsidP="003B05B2">
      <w:pPr>
        <w:spacing w:after="0" w:line="240" w:lineRule="auto"/>
      </w:pPr>
      <w:r>
        <w:separator/>
      </w:r>
    </w:p>
  </w:footnote>
  <w:footnote w:type="continuationSeparator" w:id="0">
    <w:p w:rsidR="00D94549" w:rsidRDefault="00D94549" w:rsidP="003B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E2"/>
    <w:rsid w:val="001B55EB"/>
    <w:rsid w:val="00234F23"/>
    <w:rsid w:val="00321F4B"/>
    <w:rsid w:val="003B05B2"/>
    <w:rsid w:val="003E1681"/>
    <w:rsid w:val="00413707"/>
    <w:rsid w:val="005D454A"/>
    <w:rsid w:val="008019C4"/>
    <w:rsid w:val="00874F12"/>
    <w:rsid w:val="008E0AF7"/>
    <w:rsid w:val="009B56C2"/>
    <w:rsid w:val="009D33A0"/>
    <w:rsid w:val="009F4321"/>
    <w:rsid w:val="00A468D3"/>
    <w:rsid w:val="00CA2C03"/>
    <w:rsid w:val="00D71D5D"/>
    <w:rsid w:val="00D94549"/>
    <w:rsid w:val="00F047E2"/>
    <w:rsid w:val="00F4655D"/>
    <w:rsid w:val="00FE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5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5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5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05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Mazur</dc:creator>
  <cp:lastModifiedBy>iwona.marek</cp:lastModifiedBy>
  <cp:revision>2</cp:revision>
  <cp:lastPrinted>2019-12-16T07:42:00Z</cp:lastPrinted>
  <dcterms:created xsi:type="dcterms:W3CDTF">2019-12-18T12:32:00Z</dcterms:created>
  <dcterms:modified xsi:type="dcterms:W3CDTF">2019-12-18T12:32:00Z</dcterms:modified>
</cp:coreProperties>
</file>